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bookmarkStart w:id="0" w:name="_GoBack"/>
      <w:r w:rsidRPr="00E12F02">
        <w:rPr>
          <w:rFonts w:ascii="Arial" w:hAnsi="Arial" w:cs="Arial"/>
          <w:b/>
          <w:sz w:val="24"/>
          <w:szCs w:val="28"/>
          <w:u w:val="single"/>
        </w:rPr>
        <w:t>Specification Conformance Certification</w:t>
      </w:r>
    </w:p>
    <w:bookmarkEnd w:id="0"/>
    <w:p w14:paraId="254346A9" w14:textId="3DE5B8EA" w:rsidR="00E33171" w:rsidRPr="00623806" w:rsidRDefault="00E33171" w:rsidP="00E33171">
      <w:pPr>
        <w:rPr>
          <w:rFonts w:ascii="Arial" w:hAnsi="Arial" w:cs="Arial"/>
          <w:sz w:val="20"/>
        </w:rPr>
      </w:pPr>
      <w:r w:rsidRPr="00623806">
        <w:rPr>
          <w:rFonts w:ascii="Arial" w:hAnsi="Arial" w:cs="Arial"/>
          <w:b/>
          <w:sz w:val="20"/>
        </w:rPr>
        <w:t>Bid Solicitation Number:</w:t>
      </w:r>
      <w:r w:rsidRPr="00623806">
        <w:rPr>
          <w:rFonts w:ascii="Arial" w:hAnsi="Arial" w:cs="Arial"/>
          <w:sz w:val="20"/>
        </w:rPr>
        <w:t xml:space="preserve"> </w:t>
      </w:r>
      <w:r w:rsidR="00EB5927">
        <w:rPr>
          <w:rFonts w:ascii="Arial" w:hAnsi="Arial" w:cs="Arial"/>
          <w:sz w:val="20"/>
        </w:rPr>
        <w:t>#</w:t>
      </w:r>
      <w:r w:rsidR="00BB4045">
        <w:rPr>
          <w:rFonts w:ascii="Arial" w:hAnsi="Arial" w:cs="Arial"/>
          <w:sz w:val="20"/>
        </w:rPr>
        <w:t>24DPP00942</w:t>
      </w:r>
    </w:p>
    <w:p w14:paraId="20FA7699" w14:textId="4803D3DC" w:rsidR="00E33171" w:rsidRPr="00623806" w:rsidRDefault="00E33171" w:rsidP="00E33171">
      <w:pPr>
        <w:rPr>
          <w:rFonts w:ascii="Arial" w:hAnsi="Arial" w:cs="Arial"/>
          <w:sz w:val="20"/>
        </w:rPr>
      </w:pPr>
      <w:r w:rsidRPr="00623806">
        <w:rPr>
          <w:rFonts w:ascii="Arial" w:hAnsi="Arial" w:cs="Arial"/>
          <w:b/>
          <w:sz w:val="20"/>
        </w:rPr>
        <w:t>Bid Solicitation Title:</w:t>
      </w:r>
      <w:r w:rsidRPr="00623806">
        <w:rPr>
          <w:rFonts w:ascii="Arial" w:hAnsi="Arial" w:cs="Arial"/>
          <w:sz w:val="20"/>
        </w:rPr>
        <w:t xml:space="preserve"> </w:t>
      </w:r>
      <w:r w:rsidR="00BD24F3">
        <w:rPr>
          <w:rFonts w:ascii="Arial" w:hAnsi="Arial" w:cs="Arial"/>
          <w:sz w:val="20"/>
        </w:rPr>
        <w:t xml:space="preserve">Utility Truck, </w:t>
      </w:r>
      <w:r w:rsidR="007E1AA4">
        <w:rPr>
          <w:rFonts w:ascii="Arial" w:hAnsi="Arial" w:cs="Arial"/>
          <w:sz w:val="20"/>
        </w:rPr>
        <w:t>11,000</w:t>
      </w:r>
      <w:r w:rsidR="00BD24F3">
        <w:rPr>
          <w:rFonts w:ascii="Arial" w:hAnsi="Arial" w:cs="Arial"/>
          <w:sz w:val="20"/>
        </w:rPr>
        <w:t xml:space="preserve"> lbs. </w:t>
      </w:r>
      <w:r w:rsidR="00BD24F3" w:rsidRPr="00BD24F3">
        <w:rPr>
          <w:rFonts w:ascii="Arial" w:hAnsi="Arial" w:cs="Arial"/>
          <w:sz w:val="20"/>
        </w:rPr>
        <w:t>GVWR Cab &amp; Chassis, SRW, Extended Cab/</w:t>
      </w:r>
      <w:proofErr w:type="spellStart"/>
      <w:r w:rsidR="00BD24F3" w:rsidRPr="00BD24F3">
        <w:rPr>
          <w:rFonts w:ascii="Arial" w:hAnsi="Arial" w:cs="Arial"/>
          <w:sz w:val="20"/>
        </w:rPr>
        <w:t>Supercab</w:t>
      </w:r>
      <w:proofErr w:type="spellEnd"/>
      <w:r w:rsidR="00BD24F3" w:rsidRPr="00BD24F3">
        <w:rPr>
          <w:rFonts w:ascii="Arial" w:hAnsi="Arial" w:cs="Arial"/>
          <w:sz w:val="20"/>
        </w:rPr>
        <w:t>, 4WD with 9’ Body and Accessories</w:t>
      </w:r>
    </w:p>
    <w:p w14:paraId="18777674" w14:textId="6064A0B3" w:rsidR="00E33171" w:rsidRDefault="00E33171" w:rsidP="00E33171">
      <w:pPr>
        <w:rPr>
          <w:rFonts w:ascii="Arial" w:hAnsi="Arial" w:cs="Arial"/>
          <w:sz w:val="20"/>
        </w:rPr>
      </w:pPr>
      <w:r w:rsidRPr="00623806">
        <w:rPr>
          <w:rFonts w:ascii="Arial" w:hAnsi="Arial" w:cs="Arial"/>
          <w:sz w:val="20"/>
        </w:rPr>
        <w:t>Instructions: Please review the information below, sign, date and submit this document with your Quote.</w:t>
      </w:r>
    </w:p>
    <w:p w14:paraId="0F75D09E" w14:textId="77777777" w:rsidR="00E95891" w:rsidRPr="00623806" w:rsidRDefault="00E95891" w:rsidP="00E33171">
      <w:pPr>
        <w:rPr>
          <w:rFonts w:ascii="Arial" w:hAnsi="Arial" w:cs="Arial"/>
          <w:sz w:val="20"/>
        </w:rPr>
      </w:pPr>
    </w:p>
    <w:p w14:paraId="3A07F09F" w14:textId="77777777"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7C185E5A" w14:textId="0E6E4A8C" w:rsidR="0074302C" w:rsidRDefault="00E95891" w:rsidP="00E95891">
      <w:pPr>
        <w:rPr>
          <w:rFonts w:ascii="Arial" w:hAnsi="Arial" w:cs="Arial"/>
          <w:sz w:val="20"/>
        </w:rPr>
      </w:pPr>
      <w:r w:rsidRPr="00E95891">
        <w:rPr>
          <w:rFonts w:ascii="Arial" w:hAnsi="Arial" w:cs="Arial"/>
          <w:sz w:val="20"/>
        </w:rPr>
        <w:t>I certify that all items offered in response to the Bid Solicitation referenced above conform to the requirements set forth in the Bid Solicitation</w:t>
      </w:r>
    </w:p>
    <w:p w14:paraId="382E9030" w14:textId="77777777" w:rsidR="00E95891" w:rsidRPr="00623806" w:rsidRDefault="00E95891" w:rsidP="00E95891">
      <w:pPr>
        <w:rPr>
          <w:rFonts w:ascii="Arial" w:hAnsi="Arial" w:cs="Arial"/>
          <w:sz w:val="20"/>
        </w:rPr>
      </w:pP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77777777" w:rsidR="00E33171" w:rsidRPr="00623806"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655244" w14:textId="77777777" w:rsidR="00E33171" w:rsidRPr="00623806"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0B11C08A" w14:textId="77777777" w:rsidR="00E33171" w:rsidRPr="00623806"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037AFF"/>
    <w:rsid w:val="00160D66"/>
    <w:rsid w:val="00177BF9"/>
    <w:rsid w:val="001F0E55"/>
    <w:rsid w:val="00453F0F"/>
    <w:rsid w:val="00623806"/>
    <w:rsid w:val="00626FC4"/>
    <w:rsid w:val="007269C0"/>
    <w:rsid w:val="0074302C"/>
    <w:rsid w:val="007E1AA4"/>
    <w:rsid w:val="008E0E19"/>
    <w:rsid w:val="00AC543E"/>
    <w:rsid w:val="00BB4045"/>
    <w:rsid w:val="00BC50BF"/>
    <w:rsid w:val="00BD24F3"/>
    <w:rsid w:val="00C566F2"/>
    <w:rsid w:val="00CB4405"/>
    <w:rsid w:val="00D737FF"/>
    <w:rsid w:val="00E33171"/>
    <w:rsid w:val="00E95891"/>
    <w:rsid w:val="00EB5927"/>
    <w:rsid w:val="00ED3407"/>
    <w:rsid w:val="00F47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 w:type="character" w:customStyle="1" w:styleId="ui-provider">
    <w:name w:val="ui-provider"/>
    <w:basedOn w:val="DefaultParagraphFont"/>
    <w:rsid w:val="00E95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1388</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Mele, Nicholas [TREAS]</cp:lastModifiedBy>
  <cp:revision>2</cp:revision>
  <dcterms:created xsi:type="dcterms:W3CDTF">2023-12-15T20:16:00Z</dcterms:created>
  <dcterms:modified xsi:type="dcterms:W3CDTF">2023-12-15T20:16:00Z</dcterms:modified>
</cp:coreProperties>
</file>